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C5" w:rsidRDefault="007572E4" w:rsidP="007572E4">
      <w:pPr>
        <w:ind w:firstLine="709"/>
        <w:jc w:val="right"/>
      </w:pPr>
      <w:r>
        <w:t>ПРОЕКТ</w:t>
      </w:r>
    </w:p>
    <w:p w:rsidR="007572E4" w:rsidRDefault="007572E4" w:rsidP="007572E4">
      <w:pPr>
        <w:ind w:firstLine="709"/>
        <w:jc w:val="center"/>
      </w:pPr>
      <w:r>
        <w:t>МАГНИТОГОРСКОЕ ГОРОДСКОЕ</w:t>
      </w:r>
    </w:p>
    <w:p w:rsidR="007572E4" w:rsidRDefault="007572E4" w:rsidP="007572E4">
      <w:pPr>
        <w:ind w:firstLine="709"/>
        <w:jc w:val="center"/>
      </w:pPr>
      <w:r>
        <w:t>СОБРАНИЕ ДЕПУТАТОВ</w:t>
      </w:r>
    </w:p>
    <w:p w:rsidR="007572E4" w:rsidRDefault="007572E4" w:rsidP="007572E4">
      <w:pPr>
        <w:ind w:firstLine="709"/>
        <w:jc w:val="center"/>
      </w:pPr>
      <w:r>
        <w:t>РЕШЕНИЕ</w:t>
      </w:r>
    </w:p>
    <w:p w:rsidR="00F93720" w:rsidRDefault="00F93720" w:rsidP="00F93720">
      <w:pPr>
        <w:ind w:firstLine="709"/>
      </w:pPr>
    </w:p>
    <w:p w:rsidR="00F93720" w:rsidRDefault="00F93720" w:rsidP="00F93720">
      <w:pPr>
        <w:ind w:firstLine="709"/>
      </w:pPr>
    </w:p>
    <w:p w:rsidR="00F93720" w:rsidRDefault="00F93720" w:rsidP="00F93720">
      <w:pPr>
        <w:ind w:firstLine="709"/>
      </w:pPr>
    </w:p>
    <w:p w:rsidR="00F93720" w:rsidRDefault="007572E4" w:rsidP="00F93720">
      <w:pPr>
        <w:ind w:firstLine="709"/>
      </w:pPr>
      <w:r>
        <w:t xml:space="preserve">_______________                                                                           </w:t>
      </w:r>
      <w:bookmarkStart w:id="0" w:name="_GoBack"/>
      <w:bookmarkEnd w:id="0"/>
      <w:r>
        <w:t>_______________</w:t>
      </w:r>
    </w:p>
    <w:p w:rsidR="00967581" w:rsidRDefault="00967581" w:rsidP="00F93720">
      <w:pPr>
        <w:ind w:firstLine="709"/>
      </w:pPr>
    </w:p>
    <w:p w:rsidR="00967581" w:rsidRDefault="00967581" w:rsidP="00F93720">
      <w:pPr>
        <w:ind w:firstLine="709"/>
      </w:pPr>
    </w:p>
    <w:p w:rsidR="007572E4" w:rsidRDefault="007572E4" w:rsidP="00F93720">
      <w:pPr>
        <w:ind w:firstLine="709"/>
      </w:pPr>
    </w:p>
    <w:p w:rsidR="008D7F81" w:rsidRDefault="000F3920" w:rsidP="007572E4">
      <w:pPr>
        <w:pStyle w:val="1"/>
        <w:ind w:right="4676"/>
        <w:jc w:val="both"/>
        <w:rPr>
          <w:sz w:val="24"/>
        </w:rPr>
      </w:pPr>
      <w:r w:rsidRPr="00F93720">
        <w:rPr>
          <w:sz w:val="24"/>
        </w:rPr>
        <w:t xml:space="preserve">О </w:t>
      </w:r>
      <w:r w:rsidR="00D500C3">
        <w:rPr>
          <w:sz w:val="24"/>
        </w:rPr>
        <w:t xml:space="preserve">приостановлении действия </w:t>
      </w:r>
      <w:r w:rsidR="00D500C3" w:rsidRPr="00D500C3">
        <w:rPr>
          <w:sz w:val="24"/>
        </w:rPr>
        <w:t xml:space="preserve">подпунктов 7 и 8 пункта 3 статьи 22 </w:t>
      </w:r>
      <w:r w:rsidRPr="00F93720">
        <w:rPr>
          <w:sz w:val="24"/>
        </w:rPr>
        <w:t>Положени</w:t>
      </w:r>
      <w:r w:rsidR="00D500C3">
        <w:rPr>
          <w:sz w:val="24"/>
        </w:rPr>
        <w:t>я</w:t>
      </w:r>
      <w:r w:rsidRPr="00F93720">
        <w:rPr>
          <w:sz w:val="24"/>
        </w:rPr>
        <w:t xml:space="preserve"> о бюджетном процессе в городе Магнитогорске, утвержденно</w:t>
      </w:r>
      <w:r w:rsidR="00D500C3">
        <w:rPr>
          <w:sz w:val="24"/>
        </w:rPr>
        <w:t>го</w:t>
      </w:r>
      <w:r w:rsidRPr="00F93720">
        <w:rPr>
          <w:sz w:val="24"/>
        </w:rPr>
        <w:t xml:space="preserve"> Решением Магнитогорского гор</w:t>
      </w:r>
      <w:r w:rsidR="00617924" w:rsidRPr="00F93720">
        <w:rPr>
          <w:sz w:val="24"/>
        </w:rPr>
        <w:t>одского Собрания депутатов от 30 марта 2021 года №102</w:t>
      </w:r>
    </w:p>
    <w:p w:rsidR="00967581" w:rsidRDefault="00967581" w:rsidP="00967581"/>
    <w:p w:rsidR="00967581" w:rsidRPr="00967581" w:rsidRDefault="00967581" w:rsidP="00967581"/>
    <w:p w:rsidR="00C262C5" w:rsidRPr="00F93720" w:rsidRDefault="00C262C5" w:rsidP="00F93720">
      <w:pPr>
        <w:ind w:firstLine="709"/>
      </w:pPr>
    </w:p>
    <w:p w:rsidR="005A7955" w:rsidRPr="00EE09A8" w:rsidRDefault="005A7955" w:rsidP="00EE09A8">
      <w:pPr>
        <w:pStyle w:val="a3"/>
        <w:tabs>
          <w:tab w:val="clear" w:pos="0"/>
          <w:tab w:val="left" w:pos="708"/>
          <w:tab w:val="left" w:pos="851"/>
        </w:tabs>
        <w:spacing w:line="240" w:lineRule="auto"/>
        <w:ind w:firstLine="567"/>
        <w:rPr>
          <w:sz w:val="24"/>
        </w:rPr>
      </w:pPr>
      <w:r w:rsidRPr="00EE09A8">
        <w:rPr>
          <w:sz w:val="24"/>
        </w:rPr>
        <w:t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города Магнитогорска Магнитогорское городское Собрание депутатов</w:t>
      </w:r>
    </w:p>
    <w:p w:rsidR="00967581" w:rsidRDefault="00967581" w:rsidP="00EE09A8">
      <w:pPr>
        <w:pStyle w:val="a3"/>
        <w:tabs>
          <w:tab w:val="clear" w:pos="0"/>
          <w:tab w:val="left" w:pos="708"/>
          <w:tab w:val="left" w:pos="851"/>
        </w:tabs>
        <w:spacing w:line="240" w:lineRule="auto"/>
        <w:ind w:firstLine="567"/>
        <w:rPr>
          <w:sz w:val="24"/>
        </w:rPr>
      </w:pPr>
    </w:p>
    <w:p w:rsidR="005A7955" w:rsidRPr="00EE09A8" w:rsidRDefault="005A7955" w:rsidP="00EE09A8">
      <w:pPr>
        <w:pStyle w:val="a3"/>
        <w:tabs>
          <w:tab w:val="clear" w:pos="0"/>
          <w:tab w:val="left" w:pos="708"/>
          <w:tab w:val="left" w:pos="851"/>
        </w:tabs>
        <w:spacing w:line="240" w:lineRule="auto"/>
        <w:ind w:firstLine="567"/>
        <w:rPr>
          <w:sz w:val="24"/>
        </w:rPr>
      </w:pPr>
      <w:r w:rsidRPr="00EE09A8">
        <w:rPr>
          <w:sz w:val="24"/>
        </w:rPr>
        <w:t>РЕШАЕТ:</w:t>
      </w:r>
    </w:p>
    <w:p w:rsidR="005638D2" w:rsidRPr="00EE09A8" w:rsidRDefault="005638D2" w:rsidP="00EE09A8">
      <w:pPr>
        <w:pStyle w:val="a3"/>
        <w:tabs>
          <w:tab w:val="clear" w:pos="0"/>
          <w:tab w:val="left" w:pos="708"/>
          <w:tab w:val="left" w:pos="851"/>
          <w:tab w:val="left" w:pos="1134"/>
        </w:tabs>
        <w:spacing w:line="240" w:lineRule="auto"/>
        <w:ind w:firstLine="567"/>
        <w:rPr>
          <w:sz w:val="24"/>
        </w:rPr>
      </w:pPr>
    </w:p>
    <w:p w:rsidR="00D500C3" w:rsidRPr="00D500C3" w:rsidRDefault="00D500C3" w:rsidP="00D500C3">
      <w:pPr>
        <w:pStyle w:val="a6"/>
        <w:numPr>
          <w:ilvl w:val="0"/>
          <w:numId w:val="15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i/>
          <w:color w:val="FF0000"/>
          <w:shd w:val="clear" w:color="auto" w:fill="FFFFFF"/>
        </w:rPr>
      </w:pPr>
      <w:r w:rsidRPr="00D500C3">
        <w:t>Приостановить с 1 января 2024 года</w:t>
      </w:r>
      <w:r>
        <w:t xml:space="preserve"> </w:t>
      </w:r>
      <w:r w:rsidRPr="00D500C3">
        <w:t>до 1 января 202</w:t>
      </w:r>
      <w:r>
        <w:t>5</w:t>
      </w:r>
      <w:r w:rsidRPr="00D500C3">
        <w:t xml:space="preserve"> года действие подпунктов 7 и 8 пункта 3 статьи 22 Положения о бюджетном процессе в городе Магнитогорске, утвержденно</w:t>
      </w:r>
      <w:r>
        <w:t>го</w:t>
      </w:r>
      <w:r w:rsidRPr="00D500C3">
        <w:t xml:space="preserve"> Решением Магнитогорского городского Собрания депутатов от 30 марта 2021 года №102</w:t>
      </w:r>
      <w:r>
        <w:t>.</w:t>
      </w:r>
    </w:p>
    <w:p w:rsidR="00144F0B" w:rsidRPr="00EE09A8" w:rsidRDefault="00144F0B" w:rsidP="00977D36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</w:pPr>
    </w:p>
    <w:p w:rsidR="00EF18DF" w:rsidRPr="00CB4F63" w:rsidRDefault="00723B60" w:rsidP="00977D36">
      <w:pPr>
        <w:pStyle w:val="a6"/>
        <w:numPr>
          <w:ilvl w:val="0"/>
          <w:numId w:val="15"/>
        </w:numPr>
        <w:tabs>
          <w:tab w:val="left" w:pos="0"/>
          <w:tab w:val="left" w:pos="567"/>
          <w:tab w:val="left" w:pos="851"/>
          <w:tab w:val="left" w:pos="1134"/>
        </w:tabs>
        <w:ind w:left="0" w:firstLine="567"/>
        <w:jc w:val="both"/>
        <w:rPr>
          <w:rStyle w:val="ab"/>
          <w:color w:val="auto"/>
          <w:u w:val="none"/>
          <w:shd w:val="clear" w:color="auto" w:fill="FFFFFF"/>
        </w:rPr>
      </w:pPr>
      <w:r w:rsidRPr="00CB4F63">
        <w:t xml:space="preserve">Настоящее Решение вступает в силу </w:t>
      </w:r>
      <w:r w:rsidRPr="00CB4F63">
        <w:rPr>
          <w:shd w:val="clear" w:color="auto" w:fill="FFFFFF"/>
        </w:rPr>
        <w:t xml:space="preserve">после его </w:t>
      </w:r>
      <w:hyperlink r:id="rId7" w:anchor="/document/404799960/entry/0" w:history="1">
        <w:r w:rsidRPr="00CB4F63">
          <w:rPr>
            <w:rStyle w:val="ab"/>
            <w:color w:val="auto"/>
            <w:u w:val="none"/>
            <w:shd w:val="clear" w:color="auto" w:fill="FFFFFF"/>
          </w:rPr>
          <w:t>официального опубликования</w:t>
        </w:r>
      </w:hyperlink>
      <w:r w:rsidR="00EF18DF" w:rsidRPr="00CB4F63">
        <w:rPr>
          <w:rStyle w:val="ab"/>
          <w:color w:val="auto"/>
          <w:u w:val="none"/>
          <w:shd w:val="clear" w:color="auto" w:fill="FFFFFF"/>
        </w:rPr>
        <w:t>.</w:t>
      </w:r>
    </w:p>
    <w:p w:rsidR="00E627FF" w:rsidRPr="00CB4F63" w:rsidRDefault="00E627FF" w:rsidP="00EE09A8">
      <w:pPr>
        <w:pStyle w:val="a6"/>
        <w:tabs>
          <w:tab w:val="left" w:pos="851"/>
        </w:tabs>
        <w:ind w:left="0" w:firstLine="567"/>
        <w:jc w:val="both"/>
        <w:rPr>
          <w:rFonts w:eastAsia="Calibri"/>
        </w:rPr>
      </w:pPr>
    </w:p>
    <w:p w:rsidR="0029569B" w:rsidRPr="00EE09A8" w:rsidRDefault="0029569B" w:rsidP="00EE09A8">
      <w:pPr>
        <w:pStyle w:val="a6"/>
        <w:numPr>
          <w:ilvl w:val="0"/>
          <w:numId w:val="1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Calibri"/>
        </w:rPr>
      </w:pPr>
      <w:r w:rsidRPr="00EE09A8"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spellStart"/>
      <w:r w:rsidRPr="00EE09A8">
        <w:t>А.О.Морозова</w:t>
      </w:r>
      <w:proofErr w:type="spellEnd"/>
      <w:r w:rsidRPr="00EE09A8">
        <w:t xml:space="preserve">, главу города Магнитогорска </w:t>
      </w:r>
      <w:proofErr w:type="spellStart"/>
      <w:r w:rsidR="005D2FA5" w:rsidRPr="00EE09A8">
        <w:t>С.Н.Бердникова</w:t>
      </w:r>
      <w:proofErr w:type="spellEnd"/>
      <w:r w:rsidRPr="00EE09A8">
        <w:t xml:space="preserve">, председателя Контрольно-счетной палаты города Магнитогорска </w:t>
      </w:r>
      <w:proofErr w:type="spellStart"/>
      <w:r w:rsidRPr="00EE09A8">
        <w:t>В.А.Корсакова</w:t>
      </w:r>
      <w:proofErr w:type="spellEnd"/>
      <w:r w:rsidRPr="00EE09A8">
        <w:t>.</w:t>
      </w:r>
    </w:p>
    <w:p w:rsidR="000F3920" w:rsidRPr="00F93720" w:rsidRDefault="000F3920" w:rsidP="00F9372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DF43E7" w:rsidRPr="00F93720" w:rsidRDefault="00DF43E7" w:rsidP="00F93720">
      <w:pPr>
        <w:tabs>
          <w:tab w:val="left" w:pos="0"/>
        </w:tabs>
        <w:autoSpaceDE w:val="0"/>
        <w:autoSpaceDN w:val="0"/>
        <w:adjustRightInd w:val="0"/>
        <w:ind w:firstLine="709"/>
        <w:jc w:val="right"/>
      </w:pPr>
    </w:p>
    <w:p w:rsidR="000F3920" w:rsidRPr="00F93720" w:rsidRDefault="000F3920" w:rsidP="00F93720">
      <w:pPr>
        <w:tabs>
          <w:tab w:val="left" w:pos="0"/>
        </w:tabs>
        <w:autoSpaceDE w:val="0"/>
        <w:autoSpaceDN w:val="0"/>
        <w:adjustRightInd w:val="0"/>
        <w:ind w:firstLine="709"/>
        <w:jc w:val="right"/>
      </w:pPr>
    </w:p>
    <w:tbl>
      <w:tblPr>
        <w:tblpPr w:leftFromText="180" w:rightFromText="180" w:vertAnchor="text" w:horzAnchor="margin" w:tblpY="19"/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F93720" w:rsidRPr="00F93720" w:rsidTr="00183823">
        <w:tc>
          <w:tcPr>
            <w:tcW w:w="5328" w:type="dxa"/>
          </w:tcPr>
          <w:p w:rsidR="000F3920" w:rsidRPr="00F93720" w:rsidRDefault="002060D1" w:rsidP="00F93720">
            <w:pPr>
              <w:tabs>
                <w:tab w:val="left" w:pos="0"/>
              </w:tabs>
              <w:ind w:firstLine="709"/>
              <w:jc w:val="right"/>
            </w:pPr>
            <w:r w:rsidRPr="00F93720">
              <w:t>Г</w:t>
            </w:r>
            <w:r w:rsidR="000F3920" w:rsidRPr="00F93720">
              <w:t>лав</w:t>
            </w:r>
            <w:r w:rsidRPr="00F93720">
              <w:t>а</w:t>
            </w:r>
            <w:r w:rsidR="000F3920" w:rsidRPr="00F93720">
              <w:t xml:space="preserve"> города Магнитогорска</w:t>
            </w:r>
          </w:p>
        </w:tc>
        <w:tc>
          <w:tcPr>
            <w:tcW w:w="4561" w:type="dxa"/>
          </w:tcPr>
          <w:p w:rsidR="000F3920" w:rsidRPr="00F93720" w:rsidRDefault="000F3920" w:rsidP="00F93720">
            <w:pPr>
              <w:tabs>
                <w:tab w:val="left" w:pos="0"/>
              </w:tabs>
              <w:ind w:firstLine="709"/>
              <w:jc w:val="right"/>
            </w:pPr>
            <w:r w:rsidRPr="00F93720">
              <w:t xml:space="preserve">Председатель </w:t>
            </w:r>
            <w:r w:rsidR="00DF43E7" w:rsidRPr="00F93720">
              <w:t>М</w:t>
            </w:r>
            <w:r w:rsidRPr="00F93720">
              <w:t xml:space="preserve">агнитогорского                                                                                                городского Собрания депутатов </w:t>
            </w:r>
          </w:p>
        </w:tc>
      </w:tr>
      <w:tr w:rsidR="00F93720" w:rsidRPr="00F93720" w:rsidTr="00183823">
        <w:tc>
          <w:tcPr>
            <w:tcW w:w="5328" w:type="dxa"/>
          </w:tcPr>
          <w:p w:rsidR="000F3920" w:rsidRPr="00F93720" w:rsidRDefault="000F3920" w:rsidP="00F93720">
            <w:pPr>
              <w:tabs>
                <w:tab w:val="left" w:pos="0"/>
              </w:tabs>
              <w:ind w:firstLine="709"/>
              <w:jc w:val="right"/>
            </w:pPr>
          </w:p>
          <w:p w:rsidR="000F3920" w:rsidRPr="00F93720" w:rsidRDefault="000F3920" w:rsidP="00F93720">
            <w:pPr>
              <w:tabs>
                <w:tab w:val="left" w:pos="0"/>
              </w:tabs>
              <w:ind w:firstLine="709"/>
              <w:jc w:val="right"/>
            </w:pPr>
          </w:p>
          <w:p w:rsidR="000F3920" w:rsidRPr="00F93720" w:rsidRDefault="002060D1" w:rsidP="00F93720">
            <w:pPr>
              <w:tabs>
                <w:tab w:val="left" w:pos="0"/>
              </w:tabs>
              <w:ind w:firstLine="709"/>
              <w:jc w:val="right"/>
            </w:pPr>
            <w:proofErr w:type="spellStart"/>
            <w:r w:rsidRPr="00F93720">
              <w:t>С</w:t>
            </w:r>
            <w:r w:rsidR="000F3920" w:rsidRPr="00F93720">
              <w:t>.Н.</w:t>
            </w:r>
            <w:r w:rsidRPr="00F93720">
              <w:t>Бердников</w:t>
            </w:r>
            <w:proofErr w:type="spellEnd"/>
          </w:p>
        </w:tc>
        <w:tc>
          <w:tcPr>
            <w:tcW w:w="4561" w:type="dxa"/>
          </w:tcPr>
          <w:p w:rsidR="000F3920" w:rsidRPr="00F93720" w:rsidRDefault="000F3920" w:rsidP="00F93720">
            <w:pPr>
              <w:tabs>
                <w:tab w:val="left" w:pos="0"/>
              </w:tabs>
              <w:ind w:firstLine="709"/>
              <w:jc w:val="right"/>
            </w:pPr>
          </w:p>
          <w:p w:rsidR="000F3920" w:rsidRPr="00F93720" w:rsidRDefault="000F3920" w:rsidP="00F93720">
            <w:pPr>
              <w:tabs>
                <w:tab w:val="left" w:pos="0"/>
              </w:tabs>
              <w:ind w:firstLine="709"/>
              <w:jc w:val="right"/>
            </w:pPr>
          </w:p>
          <w:p w:rsidR="000F3920" w:rsidRPr="00F93720" w:rsidRDefault="000F3920" w:rsidP="00F93720">
            <w:pPr>
              <w:tabs>
                <w:tab w:val="left" w:pos="0"/>
              </w:tabs>
              <w:ind w:firstLine="709"/>
              <w:jc w:val="right"/>
            </w:pPr>
            <w:r w:rsidRPr="00F93720">
              <w:t>А.О. Морозов</w:t>
            </w:r>
          </w:p>
        </w:tc>
      </w:tr>
    </w:tbl>
    <w:p w:rsidR="00485FCE" w:rsidRPr="00F93720" w:rsidRDefault="00485FCE" w:rsidP="00F93720">
      <w:pPr>
        <w:tabs>
          <w:tab w:val="left" w:pos="0"/>
        </w:tabs>
        <w:ind w:firstLine="709"/>
        <w:jc w:val="right"/>
      </w:pPr>
    </w:p>
    <w:p w:rsidR="00924817" w:rsidRPr="00F93720" w:rsidRDefault="00924817" w:rsidP="00F93720">
      <w:pPr>
        <w:tabs>
          <w:tab w:val="left" w:pos="0"/>
        </w:tabs>
        <w:ind w:firstLine="709"/>
        <w:jc w:val="both"/>
      </w:pPr>
    </w:p>
    <w:p w:rsidR="00A61A32" w:rsidRPr="00F93720" w:rsidRDefault="00A61A32" w:rsidP="00F93720">
      <w:pPr>
        <w:tabs>
          <w:tab w:val="left" w:pos="0"/>
        </w:tabs>
        <w:ind w:firstLine="709"/>
        <w:jc w:val="both"/>
      </w:pPr>
    </w:p>
    <w:p w:rsidR="003E713C" w:rsidRPr="00F93720" w:rsidRDefault="003E713C" w:rsidP="00F93720">
      <w:pPr>
        <w:tabs>
          <w:tab w:val="left" w:pos="0"/>
        </w:tabs>
        <w:ind w:firstLine="709"/>
        <w:jc w:val="both"/>
      </w:pPr>
    </w:p>
    <w:p w:rsidR="003E713C" w:rsidRDefault="003E713C" w:rsidP="00F93720">
      <w:pPr>
        <w:tabs>
          <w:tab w:val="left" w:pos="0"/>
        </w:tabs>
        <w:jc w:val="both"/>
        <w:rPr>
          <w:sz w:val="20"/>
          <w:szCs w:val="20"/>
        </w:rPr>
      </w:pPr>
    </w:p>
    <w:p w:rsidR="00527A3B" w:rsidRPr="00F93720" w:rsidRDefault="005D72D0" w:rsidP="00F93720">
      <w:pPr>
        <w:pStyle w:val="a6"/>
        <w:tabs>
          <w:tab w:val="left" w:pos="1134"/>
        </w:tabs>
        <w:ind w:left="0"/>
        <w:jc w:val="both"/>
        <w:rPr>
          <w:sz w:val="20"/>
          <w:szCs w:val="20"/>
        </w:rPr>
      </w:pPr>
      <w:r w:rsidRPr="00F93720">
        <w:rPr>
          <w:sz w:val="20"/>
          <w:szCs w:val="20"/>
        </w:rPr>
        <w:lastRenderedPageBreak/>
        <w:t>РАЗОСЛАНО МГСД: главе города, прокурору Ленинского района-2, КСП, Регистр МНПА, отдел по взаимодействию со СМИ, служба внешних связей и молодежной политики (для опубликования), в дело-2. РАЗОСЛАНО АДМИНИСТРАЦИЕЙ: правовое управление, управление финансов.</w:t>
      </w:r>
    </w:p>
    <w:sectPr w:rsidR="00527A3B" w:rsidRPr="00F93720" w:rsidSect="00967581">
      <w:footerReference w:type="default" r:id="rId8"/>
      <w:pgSz w:w="11906" w:h="16838" w:code="9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8C" w:rsidRDefault="00F2358C" w:rsidP="005638D2">
      <w:r>
        <w:separator/>
      </w:r>
    </w:p>
  </w:endnote>
  <w:endnote w:type="continuationSeparator" w:id="0">
    <w:p w:rsidR="00F2358C" w:rsidRDefault="00F2358C" w:rsidP="0056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318416"/>
      <w:docPartObj>
        <w:docPartGallery w:val="Page Numbers (Bottom of Page)"/>
        <w:docPartUnique/>
      </w:docPartObj>
    </w:sdtPr>
    <w:sdtEndPr/>
    <w:sdtContent>
      <w:p w:rsidR="005638D2" w:rsidRDefault="00E414EF">
        <w:pPr>
          <w:pStyle w:val="af"/>
          <w:jc w:val="right"/>
        </w:pPr>
        <w:r>
          <w:fldChar w:fldCharType="begin"/>
        </w:r>
        <w:r w:rsidR="005638D2">
          <w:instrText>PAGE   \* MERGEFORMAT</w:instrText>
        </w:r>
        <w:r>
          <w:fldChar w:fldCharType="separate"/>
        </w:r>
        <w:r w:rsidR="00967581">
          <w:rPr>
            <w:noProof/>
          </w:rPr>
          <w:t>2</w:t>
        </w:r>
        <w:r>
          <w:fldChar w:fldCharType="end"/>
        </w:r>
      </w:p>
    </w:sdtContent>
  </w:sdt>
  <w:p w:rsidR="005638D2" w:rsidRDefault="005638D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8C" w:rsidRDefault="00F2358C" w:rsidP="005638D2">
      <w:r>
        <w:separator/>
      </w:r>
    </w:p>
  </w:footnote>
  <w:footnote w:type="continuationSeparator" w:id="0">
    <w:p w:rsidR="00F2358C" w:rsidRDefault="00F2358C" w:rsidP="0056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462"/>
    <w:multiLevelType w:val="hybridMultilevel"/>
    <w:tmpl w:val="B80060DA"/>
    <w:lvl w:ilvl="0" w:tplc="73ECC4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7054BA"/>
    <w:multiLevelType w:val="hybridMultilevel"/>
    <w:tmpl w:val="4936EEBC"/>
    <w:lvl w:ilvl="0" w:tplc="C33A06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53760"/>
    <w:multiLevelType w:val="hybridMultilevel"/>
    <w:tmpl w:val="7FB6DE14"/>
    <w:lvl w:ilvl="0" w:tplc="4762F73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228D264E"/>
    <w:multiLevelType w:val="hybridMultilevel"/>
    <w:tmpl w:val="CA5CE456"/>
    <w:lvl w:ilvl="0" w:tplc="9ABE0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83D7E"/>
    <w:multiLevelType w:val="hybridMultilevel"/>
    <w:tmpl w:val="B80060DA"/>
    <w:lvl w:ilvl="0" w:tplc="73ECC4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F3590"/>
    <w:multiLevelType w:val="hybridMultilevel"/>
    <w:tmpl w:val="729E9D62"/>
    <w:lvl w:ilvl="0" w:tplc="32E6300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BA3779"/>
    <w:multiLevelType w:val="hybridMultilevel"/>
    <w:tmpl w:val="4936EEBC"/>
    <w:lvl w:ilvl="0" w:tplc="C33A06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6E004B"/>
    <w:multiLevelType w:val="hybridMultilevel"/>
    <w:tmpl w:val="4936EEBC"/>
    <w:lvl w:ilvl="0" w:tplc="C33A068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AB6BEF"/>
    <w:multiLevelType w:val="hybridMultilevel"/>
    <w:tmpl w:val="B80060DA"/>
    <w:lvl w:ilvl="0" w:tplc="73ECC4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E90BFE"/>
    <w:multiLevelType w:val="hybridMultilevel"/>
    <w:tmpl w:val="B80060DA"/>
    <w:lvl w:ilvl="0" w:tplc="73ECC4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F859B1"/>
    <w:multiLevelType w:val="hybridMultilevel"/>
    <w:tmpl w:val="24F8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E60B1"/>
    <w:multiLevelType w:val="hybridMultilevel"/>
    <w:tmpl w:val="B7EC7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C1E9C"/>
    <w:multiLevelType w:val="multilevel"/>
    <w:tmpl w:val="F012A654"/>
    <w:lvl w:ilvl="0">
      <w:start w:val="2"/>
      <w:numFmt w:val="decimal"/>
      <w:lvlText w:val="%1."/>
      <w:lvlJc w:val="left"/>
      <w:pPr>
        <w:ind w:left="1494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05F46F0"/>
    <w:multiLevelType w:val="hybridMultilevel"/>
    <w:tmpl w:val="54F6BA96"/>
    <w:lvl w:ilvl="0" w:tplc="A3E03C9A">
      <w:numFmt w:val="decimalZero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74D85854"/>
    <w:multiLevelType w:val="hybridMultilevel"/>
    <w:tmpl w:val="B7EC7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2"/>
  </w:num>
  <w:num w:numId="6">
    <w:abstractNumId w:val="10"/>
  </w:num>
  <w:num w:numId="7">
    <w:abstractNumId w:val="13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  <w:num w:numId="14">
    <w:abstractNumId w:val="6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81"/>
    <w:rsid w:val="00013410"/>
    <w:rsid w:val="000165C6"/>
    <w:rsid w:val="00024349"/>
    <w:rsid w:val="00033695"/>
    <w:rsid w:val="00036B57"/>
    <w:rsid w:val="00036E8D"/>
    <w:rsid w:val="00050DCD"/>
    <w:rsid w:val="0005190B"/>
    <w:rsid w:val="00063BAC"/>
    <w:rsid w:val="00066EF8"/>
    <w:rsid w:val="00070F9C"/>
    <w:rsid w:val="000825A8"/>
    <w:rsid w:val="000826C9"/>
    <w:rsid w:val="00083F46"/>
    <w:rsid w:val="00093EC8"/>
    <w:rsid w:val="0009501F"/>
    <w:rsid w:val="000A19F1"/>
    <w:rsid w:val="000A21E7"/>
    <w:rsid w:val="000A3CCA"/>
    <w:rsid w:val="000A4BFB"/>
    <w:rsid w:val="000B2321"/>
    <w:rsid w:val="000B6687"/>
    <w:rsid w:val="000B66FF"/>
    <w:rsid w:val="000B7114"/>
    <w:rsid w:val="000E2B6B"/>
    <w:rsid w:val="000E4653"/>
    <w:rsid w:val="000E54F4"/>
    <w:rsid w:val="000F1C69"/>
    <w:rsid w:val="000F3920"/>
    <w:rsid w:val="000F6263"/>
    <w:rsid w:val="00105165"/>
    <w:rsid w:val="0010556F"/>
    <w:rsid w:val="00110731"/>
    <w:rsid w:val="00115F9B"/>
    <w:rsid w:val="0012515A"/>
    <w:rsid w:val="0012681F"/>
    <w:rsid w:val="0013504C"/>
    <w:rsid w:val="00140F02"/>
    <w:rsid w:val="0014220C"/>
    <w:rsid w:val="00144EDB"/>
    <w:rsid w:val="00144F0B"/>
    <w:rsid w:val="0014779F"/>
    <w:rsid w:val="00147F25"/>
    <w:rsid w:val="001512A4"/>
    <w:rsid w:val="001537E9"/>
    <w:rsid w:val="00156ED2"/>
    <w:rsid w:val="001571D1"/>
    <w:rsid w:val="00174596"/>
    <w:rsid w:val="0018113E"/>
    <w:rsid w:val="0018369E"/>
    <w:rsid w:val="00187EAF"/>
    <w:rsid w:val="00193920"/>
    <w:rsid w:val="00196EB2"/>
    <w:rsid w:val="00197711"/>
    <w:rsid w:val="001A6576"/>
    <w:rsid w:val="001B1375"/>
    <w:rsid w:val="001B3BF3"/>
    <w:rsid w:val="001C2317"/>
    <w:rsid w:val="001C3D35"/>
    <w:rsid w:val="001C4342"/>
    <w:rsid w:val="001C63FF"/>
    <w:rsid w:val="001D2E48"/>
    <w:rsid w:val="001D47BB"/>
    <w:rsid w:val="001E3E2B"/>
    <w:rsid w:val="001E6918"/>
    <w:rsid w:val="001F0DE3"/>
    <w:rsid w:val="001F5A5E"/>
    <w:rsid w:val="002010F7"/>
    <w:rsid w:val="002020DE"/>
    <w:rsid w:val="002060D1"/>
    <w:rsid w:val="00207859"/>
    <w:rsid w:val="00214E34"/>
    <w:rsid w:val="00216354"/>
    <w:rsid w:val="002204E4"/>
    <w:rsid w:val="00221810"/>
    <w:rsid w:val="002225DF"/>
    <w:rsid w:val="0022433E"/>
    <w:rsid w:val="00226829"/>
    <w:rsid w:val="00241104"/>
    <w:rsid w:val="00244B11"/>
    <w:rsid w:val="002455CF"/>
    <w:rsid w:val="00257ADD"/>
    <w:rsid w:val="0026410C"/>
    <w:rsid w:val="00272667"/>
    <w:rsid w:val="00272F10"/>
    <w:rsid w:val="002823E7"/>
    <w:rsid w:val="00282F4A"/>
    <w:rsid w:val="00283B70"/>
    <w:rsid w:val="0029569B"/>
    <w:rsid w:val="002A10E5"/>
    <w:rsid w:val="002A1E74"/>
    <w:rsid w:val="002A682E"/>
    <w:rsid w:val="002B28C5"/>
    <w:rsid w:val="002B3636"/>
    <w:rsid w:val="002C2920"/>
    <w:rsid w:val="002D2B10"/>
    <w:rsid w:val="002E583B"/>
    <w:rsid w:val="002F3EB5"/>
    <w:rsid w:val="002F5782"/>
    <w:rsid w:val="00301E0C"/>
    <w:rsid w:val="00310271"/>
    <w:rsid w:val="003109FB"/>
    <w:rsid w:val="00316CDB"/>
    <w:rsid w:val="00322E2F"/>
    <w:rsid w:val="003278A3"/>
    <w:rsid w:val="00337CE6"/>
    <w:rsid w:val="00340428"/>
    <w:rsid w:val="003410FE"/>
    <w:rsid w:val="003439B0"/>
    <w:rsid w:val="003471DA"/>
    <w:rsid w:val="0035568E"/>
    <w:rsid w:val="003563FA"/>
    <w:rsid w:val="0036415B"/>
    <w:rsid w:val="00364826"/>
    <w:rsid w:val="00376CB8"/>
    <w:rsid w:val="00381CD6"/>
    <w:rsid w:val="00385BCD"/>
    <w:rsid w:val="00393B4C"/>
    <w:rsid w:val="00394183"/>
    <w:rsid w:val="003A3DC3"/>
    <w:rsid w:val="003A650B"/>
    <w:rsid w:val="003B6B29"/>
    <w:rsid w:val="003C3529"/>
    <w:rsid w:val="003C5D79"/>
    <w:rsid w:val="003D051A"/>
    <w:rsid w:val="003D0B5D"/>
    <w:rsid w:val="003D78C9"/>
    <w:rsid w:val="003D7B11"/>
    <w:rsid w:val="003E3EC0"/>
    <w:rsid w:val="003E4A78"/>
    <w:rsid w:val="003E713C"/>
    <w:rsid w:val="003F03F7"/>
    <w:rsid w:val="003F1E81"/>
    <w:rsid w:val="003F286B"/>
    <w:rsid w:val="003F4E82"/>
    <w:rsid w:val="00403DB1"/>
    <w:rsid w:val="004073C2"/>
    <w:rsid w:val="0041370D"/>
    <w:rsid w:val="00414437"/>
    <w:rsid w:val="00417D04"/>
    <w:rsid w:val="00422078"/>
    <w:rsid w:val="0042335A"/>
    <w:rsid w:val="0042385E"/>
    <w:rsid w:val="00426CE7"/>
    <w:rsid w:val="00430933"/>
    <w:rsid w:val="00430DB5"/>
    <w:rsid w:val="0043314A"/>
    <w:rsid w:val="0044208F"/>
    <w:rsid w:val="004426AD"/>
    <w:rsid w:val="00442955"/>
    <w:rsid w:val="00445E7F"/>
    <w:rsid w:val="0045525D"/>
    <w:rsid w:val="004558FC"/>
    <w:rsid w:val="00465797"/>
    <w:rsid w:val="00475661"/>
    <w:rsid w:val="004810D7"/>
    <w:rsid w:val="004820B6"/>
    <w:rsid w:val="00482337"/>
    <w:rsid w:val="0048356C"/>
    <w:rsid w:val="00485FCE"/>
    <w:rsid w:val="004930DE"/>
    <w:rsid w:val="00493E65"/>
    <w:rsid w:val="004B2A39"/>
    <w:rsid w:val="004B2E2B"/>
    <w:rsid w:val="004B4632"/>
    <w:rsid w:val="004D049D"/>
    <w:rsid w:val="004D46DB"/>
    <w:rsid w:val="004E0FB2"/>
    <w:rsid w:val="004E1F66"/>
    <w:rsid w:val="004E3572"/>
    <w:rsid w:val="004E7197"/>
    <w:rsid w:val="004F05A3"/>
    <w:rsid w:val="004F56D0"/>
    <w:rsid w:val="004F6FAD"/>
    <w:rsid w:val="00507E50"/>
    <w:rsid w:val="005116A7"/>
    <w:rsid w:val="005163EE"/>
    <w:rsid w:val="00520307"/>
    <w:rsid w:val="00527A3B"/>
    <w:rsid w:val="00530F0A"/>
    <w:rsid w:val="00533D6A"/>
    <w:rsid w:val="0054343A"/>
    <w:rsid w:val="00550CF8"/>
    <w:rsid w:val="00553CEE"/>
    <w:rsid w:val="00553D80"/>
    <w:rsid w:val="00557156"/>
    <w:rsid w:val="005638D2"/>
    <w:rsid w:val="005714FE"/>
    <w:rsid w:val="005738AD"/>
    <w:rsid w:val="00575958"/>
    <w:rsid w:val="00585F3C"/>
    <w:rsid w:val="005964D4"/>
    <w:rsid w:val="005A1901"/>
    <w:rsid w:val="005A4777"/>
    <w:rsid w:val="005A7300"/>
    <w:rsid w:val="005A7955"/>
    <w:rsid w:val="005B0B41"/>
    <w:rsid w:val="005B2601"/>
    <w:rsid w:val="005B265F"/>
    <w:rsid w:val="005B6FF5"/>
    <w:rsid w:val="005C0B70"/>
    <w:rsid w:val="005C1472"/>
    <w:rsid w:val="005D2FA5"/>
    <w:rsid w:val="005D72D0"/>
    <w:rsid w:val="005E510B"/>
    <w:rsid w:val="005F2EB2"/>
    <w:rsid w:val="0060282F"/>
    <w:rsid w:val="0061376A"/>
    <w:rsid w:val="00617924"/>
    <w:rsid w:val="00622634"/>
    <w:rsid w:val="006228F4"/>
    <w:rsid w:val="0062410B"/>
    <w:rsid w:val="00625BF4"/>
    <w:rsid w:val="0063475A"/>
    <w:rsid w:val="006352CC"/>
    <w:rsid w:val="006415C4"/>
    <w:rsid w:val="00651C81"/>
    <w:rsid w:val="0065226D"/>
    <w:rsid w:val="0065395B"/>
    <w:rsid w:val="00654EB0"/>
    <w:rsid w:val="00655357"/>
    <w:rsid w:val="00660888"/>
    <w:rsid w:val="006624FE"/>
    <w:rsid w:val="00662951"/>
    <w:rsid w:val="00663AC5"/>
    <w:rsid w:val="00664AD1"/>
    <w:rsid w:val="00667A8F"/>
    <w:rsid w:val="00673C91"/>
    <w:rsid w:val="00676519"/>
    <w:rsid w:val="00682640"/>
    <w:rsid w:val="00684E3F"/>
    <w:rsid w:val="00685398"/>
    <w:rsid w:val="00685F76"/>
    <w:rsid w:val="006865CD"/>
    <w:rsid w:val="00686BA0"/>
    <w:rsid w:val="0069083D"/>
    <w:rsid w:val="00696DF8"/>
    <w:rsid w:val="006A1538"/>
    <w:rsid w:val="006A4375"/>
    <w:rsid w:val="006A4BF7"/>
    <w:rsid w:val="006B33EA"/>
    <w:rsid w:val="006C3681"/>
    <w:rsid w:val="006C3D95"/>
    <w:rsid w:val="006D4419"/>
    <w:rsid w:val="006E0C78"/>
    <w:rsid w:val="006E2728"/>
    <w:rsid w:val="006E4B02"/>
    <w:rsid w:val="006E51CB"/>
    <w:rsid w:val="006E6378"/>
    <w:rsid w:val="006E74AE"/>
    <w:rsid w:val="006F34A8"/>
    <w:rsid w:val="006F5D0F"/>
    <w:rsid w:val="006F7DC4"/>
    <w:rsid w:val="00702261"/>
    <w:rsid w:val="00704303"/>
    <w:rsid w:val="00710CE6"/>
    <w:rsid w:val="00715C56"/>
    <w:rsid w:val="00721851"/>
    <w:rsid w:val="00721B3F"/>
    <w:rsid w:val="00723B60"/>
    <w:rsid w:val="00724DD4"/>
    <w:rsid w:val="0072636F"/>
    <w:rsid w:val="0073261E"/>
    <w:rsid w:val="00732E68"/>
    <w:rsid w:val="007346A5"/>
    <w:rsid w:val="00736185"/>
    <w:rsid w:val="00743678"/>
    <w:rsid w:val="00746698"/>
    <w:rsid w:val="0075117F"/>
    <w:rsid w:val="00751E1F"/>
    <w:rsid w:val="007521C7"/>
    <w:rsid w:val="007534B1"/>
    <w:rsid w:val="007572E4"/>
    <w:rsid w:val="00761FBB"/>
    <w:rsid w:val="00764295"/>
    <w:rsid w:val="007708A7"/>
    <w:rsid w:val="0078004D"/>
    <w:rsid w:val="0078031F"/>
    <w:rsid w:val="00783FA6"/>
    <w:rsid w:val="007858A7"/>
    <w:rsid w:val="00786CA2"/>
    <w:rsid w:val="0079014F"/>
    <w:rsid w:val="007911D1"/>
    <w:rsid w:val="007970DF"/>
    <w:rsid w:val="007A158F"/>
    <w:rsid w:val="007A3F1E"/>
    <w:rsid w:val="007A5572"/>
    <w:rsid w:val="007A7E60"/>
    <w:rsid w:val="007B590B"/>
    <w:rsid w:val="007B661A"/>
    <w:rsid w:val="007B7771"/>
    <w:rsid w:val="007C6709"/>
    <w:rsid w:val="007D3608"/>
    <w:rsid w:val="007D4842"/>
    <w:rsid w:val="007D6352"/>
    <w:rsid w:val="007D7A73"/>
    <w:rsid w:val="007E1B2B"/>
    <w:rsid w:val="007E2A5F"/>
    <w:rsid w:val="007E454B"/>
    <w:rsid w:val="007F2993"/>
    <w:rsid w:val="007F31C5"/>
    <w:rsid w:val="00802D90"/>
    <w:rsid w:val="008162AE"/>
    <w:rsid w:val="00816473"/>
    <w:rsid w:val="00816AF6"/>
    <w:rsid w:val="008210AF"/>
    <w:rsid w:val="00830C07"/>
    <w:rsid w:val="00831E71"/>
    <w:rsid w:val="0083731D"/>
    <w:rsid w:val="00840F17"/>
    <w:rsid w:val="008439C0"/>
    <w:rsid w:val="00845409"/>
    <w:rsid w:val="0085296C"/>
    <w:rsid w:val="008530D1"/>
    <w:rsid w:val="00856948"/>
    <w:rsid w:val="008727F0"/>
    <w:rsid w:val="008824FA"/>
    <w:rsid w:val="00883F84"/>
    <w:rsid w:val="008945E4"/>
    <w:rsid w:val="00895B44"/>
    <w:rsid w:val="008A201B"/>
    <w:rsid w:val="008A745F"/>
    <w:rsid w:val="008B33D7"/>
    <w:rsid w:val="008B394F"/>
    <w:rsid w:val="008B5395"/>
    <w:rsid w:val="008B5B59"/>
    <w:rsid w:val="008C2965"/>
    <w:rsid w:val="008C3A3F"/>
    <w:rsid w:val="008C5A1C"/>
    <w:rsid w:val="008C7608"/>
    <w:rsid w:val="008D17AA"/>
    <w:rsid w:val="008D2A31"/>
    <w:rsid w:val="008D7512"/>
    <w:rsid w:val="008D7F81"/>
    <w:rsid w:val="008F3BE2"/>
    <w:rsid w:val="009014BD"/>
    <w:rsid w:val="009060AA"/>
    <w:rsid w:val="00912BEA"/>
    <w:rsid w:val="00915976"/>
    <w:rsid w:val="00917938"/>
    <w:rsid w:val="00924817"/>
    <w:rsid w:val="00925384"/>
    <w:rsid w:val="00933C76"/>
    <w:rsid w:val="009352EE"/>
    <w:rsid w:val="00937479"/>
    <w:rsid w:val="00940ACD"/>
    <w:rsid w:val="00942A21"/>
    <w:rsid w:val="009445EF"/>
    <w:rsid w:val="00944A31"/>
    <w:rsid w:val="00945647"/>
    <w:rsid w:val="00946E75"/>
    <w:rsid w:val="00950765"/>
    <w:rsid w:val="009510FC"/>
    <w:rsid w:val="00952E20"/>
    <w:rsid w:val="009532B0"/>
    <w:rsid w:val="00955A6A"/>
    <w:rsid w:val="009563B1"/>
    <w:rsid w:val="0095664E"/>
    <w:rsid w:val="00956BF4"/>
    <w:rsid w:val="00967581"/>
    <w:rsid w:val="00970B23"/>
    <w:rsid w:val="009710FF"/>
    <w:rsid w:val="00972028"/>
    <w:rsid w:val="00972182"/>
    <w:rsid w:val="00977D36"/>
    <w:rsid w:val="0098019C"/>
    <w:rsid w:val="00981C8F"/>
    <w:rsid w:val="00990367"/>
    <w:rsid w:val="009A09CB"/>
    <w:rsid w:val="009B09A2"/>
    <w:rsid w:val="009B7C3F"/>
    <w:rsid w:val="009C445F"/>
    <w:rsid w:val="009C6468"/>
    <w:rsid w:val="009D4082"/>
    <w:rsid w:val="009E4344"/>
    <w:rsid w:val="009E47E0"/>
    <w:rsid w:val="009E4F8E"/>
    <w:rsid w:val="009E5D9A"/>
    <w:rsid w:val="009E5E50"/>
    <w:rsid w:val="009E76C6"/>
    <w:rsid w:val="009F2708"/>
    <w:rsid w:val="009F76AB"/>
    <w:rsid w:val="00A07273"/>
    <w:rsid w:val="00A074C2"/>
    <w:rsid w:val="00A10DFE"/>
    <w:rsid w:val="00A162B7"/>
    <w:rsid w:val="00A1683B"/>
    <w:rsid w:val="00A2723B"/>
    <w:rsid w:val="00A30ED1"/>
    <w:rsid w:val="00A32C48"/>
    <w:rsid w:val="00A33EF7"/>
    <w:rsid w:val="00A37A35"/>
    <w:rsid w:val="00A4660C"/>
    <w:rsid w:val="00A56605"/>
    <w:rsid w:val="00A61A32"/>
    <w:rsid w:val="00A62837"/>
    <w:rsid w:val="00A6696B"/>
    <w:rsid w:val="00A740B3"/>
    <w:rsid w:val="00A7675E"/>
    <w:rsid w:val="00A84AF8"/>
    <w:rsid w:val="00A854E0"/>
    <w:rsid w:val="00A9051C"/>
    <w:rsid w:val="00A92D7E"/>
    <w:rsid w:val="00A933D0"/>
    <w:rsid w:val="00A95EEE"/>
    <w:rsid w:val="00A96CDC"/>
    <w:rsid w:val="00A97DF6"/>
    <w:rsid w:val="00AA14B0"/>
    <w:rsid w:val="00AA7640"/>
    <w:rsid w:val="00AC0A8F"/>
    <w:rsid w:val="00AC7349"/>
    <w:rsid w:val="00AE1B3C"/>
    <w:rsid w:val="00AF0463"/>
    <w:rsid w:val="00AF25C4"/>
    <w:rsid w:val="00AF303C"/>
    <w:rsid w:val="00AF30D3"/>
    <w:rsid w:val="00AF696A"/>
    <w:rsid w:val="00AF77DF"/>
    <w:rsid w:val="00AF7E2B"/>
    <w:rsid w:val="00B014D6"/>
    <w:rsid w:val="00B021E0"/>
    <w:rsid w:val="00B16D2B"/>
    <w:rsid w:val="00B21B5D"/>
    <w:rsid w:val="00B22155"/>
    <w:rsid w:val="00B350BB"/>
    <w:rsid w:val="00B55002"/>
    <w:rsid w:val="00B56E0B"/>
    <w:rsid w:val="00B6457A"/>
    <w:rsid w:val="00B65C2B"/>
    <w:rsid w:val="00B678D4"/>
    <w:rsid w:val="00B7102B"/>
    <w:rsid w:val="00B77613"/>
    <w:rsid w:val="00B80A83"/>
    <w:rsid w:val="00B81603"/>
    <w:rsid w:val="00B82D6F"/>
    <w:rsid w:val="00B83401"/>
    <w:rsid w:val="00B85619"/>
    <w:rsid w:val="00B8708C"/>
    <w:rsid w:val="00B955F5"/>
    <w:rsid w:val="00B95EEB"/>
    <w:rsid w:val="00BA1611"/>
    <w:rsid w:val="00BA38B7"/>
    <w:rsid w:val="00BB1EC0"/>
    <w:rsid w:val="00BB38BA"/>
    <w:rsid w:val="00BB42FA"/>
    <w:rsid w:val="00BB4953"/>
    <w:rsid w:val="00BC0F5A"/>
    <w:rsid w:val="00BC38F5"/>
    <w:rsid w:val="00BD0A96"/>
    <w:rsid w:val="00BD1098"/>
    <w:rsid w:val="00BD209F"/>
    <w:rsid w:val="00BD7E43"/>
    <w:rsid w:val="00BE17FA"/>
    <w:rsid w:val="00BE26EB"/>
    <w:rsid w:val="00BE34B8"/>
    <w:rsid w:val="00BE48F6"/>
    <w:rsid w:val="00BE7F2E"/>
    <w:rsid w:val="00BF2665"/>
    <w:rsid w:val="00BF4507"/>
    <w:rsid w:val="00C0474C"/>
    <w:rsid w:val="00C122EE"/>
    <w:rsid w:val="00C262C5"/>
    <w:rsid w:val="00C379E1"/>
    <w:rsid w:val="00C42EA2"/>
    <w:rsid w:val="00C43B64"/>
    <w:rsid w:val="00C5013C"/>
    <w:rsid w:val="00C53F27"/>
    <w:rsid w:val="00C55FBF"/>
    <w:rsid w:val="00C6170B"/>
    <w:rsid w:val="00C61B1D"/>
    <w:rsid w:val="00C648A3"/>
    <w:rsid w:val="00C726D6"/>
    <w:rsid w:val="00C84276"/>
    <w:rsid w:val="00C969C8"/>
    <w:rsid w:val="00CA32B0"/>
    <w:rsid w:val="00CA790A"/>
    <w:rsid w:val="00CB4F63"/>
    <w:rsid w:val="00CB5BA9"/>
    <w:rsid w:val="00CC4CC7"/>
    <w:rsid w:val="00CD0735"/>
    <w:rsid w:val="00CD5715"/>
    <w:rsid w:val="00CE58C1"/>
    <w:rsid w:val="00CF1C1B"/>
    <w:rsid w:val="00CF3A80"/>
    <w:rsid w:val="00D047E0"/>
    <w:rsid w:val="00D073AA"/>
    <w:rsid w:val="00D0745E"/>
    <w:rsid w:val="00D10DBE"/>
    <w:rsid w:val="00D12BEF"/>
    <w:rsid w:val="00D149AC"/>
    <w:rsid w:val="00D20C13"/>
    <w:rsid w:val="00D2716F"/>
    <w:rsid w:val="00D32205"/>
    <w:rsid w:val="00D3665A"/>
    <w:rsid w:val="00D46DFF"/>
    <w:rsid w:val="00D47764"/>
    <w:rsid w:val="00D500C3"/>
    <w:rsid w:val="00D71C22"/>
    <w:rsid w:val="00D829E1"/>
    <w:rsid w:val="00D82EDF"/>
    <w:rsid w:val="00D856C7"/>
    <w:rsid w:val="00D90650"/>
    <w:rsid w:val="00D911B4"/>
    <w:rsid w:val="00DA3B62"/>
    <w:rsid w:val="00DB26C7"/>
    <w:rsid w:val="00DC00EB"/>
    <w:rsid w:val="00DC09E6"/>
    <w:rsid w:val="00DC4231"/>
    <w:rsid w:val="00DC75D7"/>
    <w:rsid w:val="00DC7B7D"/>
    <w:rsid w:val="00DD0CA9"/>
    <w:rsid w:val="00DD0E9B"/>
    <w:rsid w:val="00DD1167"/>
    <w:rsid w:val="00DD436C"/>
    <w:rsid w:val="00DD705B"/>
    <w:rsid w:val="00DD7573"/>
    <w:rsid w:val="00DE46AC"/>
    <w:rsid w:val="00DE67AC"/>
    <w:rsid w:val="00DE7DDE"/>
    <w:rsid w:val="00DF0ED0"/>
    <w:rsid w:val="00DF1D2A"/>
    <w:rsid w:val="00DF2245"/>
    <w:rsid w:val="00DF43E7"/>
    <w:rsid w:val="00E01E98"/>
    <w:rsid w:val="00E23E37"/>
    <w:rsid w:val="00E24860"/>
    <w:rsid w:val="00E3087D"/>
    <w:rsid w:val="00E34A6D"/>
    <w:rsid w:val="00E35B8B"/>
    <w:rsid w:val="00E414EF"/>
    <w:rsid w:val="00E42D89"/>
    <w:rsid w:val="00E506AA"/>
    <w:rsid w:val="00E51EF0"/>
    <w:rsid w:val="00E539B3"/>
    <w:rsid w:val="00E61A39"/>
    <w:rsid w:val="00E627FF"/>
    <w:rsid w:val="00E66CB5"/>
    <w:rsid w:val="00E71E8F"/>
    <w:rsid w:val="00E7379E"/>
    <w:rsid w:val="00E77A9F"/>
    <w:rsid w:val="00E8564E"/>
    <w:rsid w:val="00E9598B"/>
    <w:rsid w:val="00E97DF2"/>
    <w:rsid w:val="00EA5703"/>
    <w:rsid w:val="00EA5BB3"/>
    <w:rsid w:val="00EA67A1"/>
    <w:rsid w:val="00EB08D6"/>
    <w:rsid w:val="00EB445D"/>
    <w:rsid w:val="00EC05E7"/>
    <w:rsid w:val="00ED069F"/>
    <w:rsid w:val="00ED757C"/>
    <w:rsid w:val="00EE09A8"/>
    <w:rsid w:val="00EE1F8C"/>
    <w:rsid w:val="00EE366A"/>
    <w:rsid w:val="00EE4431"/>
    <w:rsid w:val="00EE4DF4"/>
    <w:rsid w:val="00EF18DF"/>
    <w:rsid w:val="00EF2B45"/>
    <w:rsid w:val="00EF2FAB"/>
    <w:rsid w:val="00EF7933"/>
    <w:rsid w:val="00F002DF"/>
    <w:rsid w:val="00F06DD1"/>
    <w:rsid w:val="00F072E1"/>
    <w:rsid w:val="00F1492B"/>
    <w:rsid w:val="00F16861"/>
    <w:rsid w:val="00F22E1C"/>
    <w:rsid w:val="00F2358C"/>
    <w:rsid w:val="00F23911"/>
    <w:rsid w:val="00F254E9"/>
    <w:rsid w:val="00F2608E"/>
    <w:rsid w:val="00F33E02"/>
    <w:rsid w:val="00F34F7F"/>
    <w:rsid w:val="00F36DA4"/>
    <w:rsid w:val="00F41F05"/>
    <w:rsid w:val="00F4663C"/>
    <w:rsid w:val="00F46CC9"/>
    <w:rsid w:val="00F47ADF"/>
    <w:rsid w:val="00F51830"/>
    <w:rsid w:val="00F5274C"/>
    <w:rsid w:val="00F57F7D"/>
    <w:rsid w:val="00F65902"/>
    <w:rsid w:val="00F66D4A"/>
    <w:rsid w:val="00F733C3"/>
    <w:rsid w:val="00F763D1"/>
    <w:rsid w:val="00F76A4D"/>
    <w:rsid w:val="00F90DC4"/>
    <w:rsid w:val="00F93720"/>
    <w:rsid w:val="00FA4A96"/>
    <w:rsid w:val="00FA578C"/>
    <w:rsid w:val="00FB0DA5"/>
    <w:rsid w:val="00FB1897"/>
    <w:rsid w:val="00FB2021"/>
    <w:rsid w:val="00FC52DD"/>
    <w:rsid w:val="00FC603F"/>
    <w:rsid w:val="00FC7372"/>
    <w:rsid w:val="00FD470F"/>
    <w:rsid w:val="00FE476D"/>
    <w:rsid w:val="00FF0C66"/>
    <w:rsid w:val="00FF5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061D"/>
  <w15:docId w15:val="{542C5B70-B1E0-40D4-96E6-ED7F6B87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F8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F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8D7F81"/>
    <w:pPr>
      <w:tabs>
        <w:tab w:val="left" w:pos="0"/>
      </w:tabs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D7F8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8D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8D7F81"/>
    <w:pPr>
      <w:ind w:left="720"/>
      <w:contextualSpacing/>
    </w:pPr>
  </w:style>
  <w:style w:type="paragraph" w:customStyle="1" w:styleId="ConsPlusNormal">
    <w:name w:val="ConsPlusNormal"/>
    <w:rsid w:val="000B6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a8">
    <w:name w:val="Цветовое выделение"/>
    <w:uiPriority w:val="99"/>
    <w:rsid w:val="005B2601"/>
    <w:rPr>
      <w:b/>
      <w:bCs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4429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95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BE17FA"/>
    <w:rPr>
      <w:color w:val="0000FF" w:themeColor="hyperlink"/>
      <w:u w:val="single"/>
    </w:rPr>
  </w:style>
  <w:style w:type="character" w:customStyle="1" w:styleId="ac">
    <w:name w:val="Гипертекстовая ссылка"/>
    <w:basedOn w:val="a8"/>
    <w:uiPriority w:val="99"/>
    <w:rsid w:val="00EB445D"/>
    <w:rPr>
      <w:b w:val="0"/>
      <w:bCs w:val="0"/>
      <w:color w:val="106BBE"/>
    </w:rPr>
  </w:style>
  <w:style w:type="paragraph" w:styleId="ad">
    <w:name w:val="header"/>
    <w:basedOn w:val="a"/>
    <w:link w:val="ae"/>
    <w:uiPriority w:val="99"/>
    <w:unhideWhenUsed/>
    <w:rsid w:val="005638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3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638D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638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uiPriority w:val="34"/>
    <w:rsid w:val="00723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3278A3"/>
    <w:rPr>
      <w:i/>
      <w:iCs/>
    </w:rPr>
  </w:style>
  <w:style w:type="paragraph" w:customStyle="1" w:styleId="s1">
    <w:name w:val="s_1"/>
    <w:basedOn w:val="a"/>
    <w:rsid w:val="00952E20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A1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cp:lastPrinted>2023-09-06T09:35:00Z</cp:lastPrinted>
  <dcterms:created xsi:type="dcterms:W3CDTF">2023-08-29T07:26:00Z</dcterms:created>
  <dcterms:modified xsi:type="dcterms:W3CDTF">2023-11-17T04:09:00Z</dcterms:modified>
</cp:coreProperties>
</file>